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1E86" w14:textId="6250D86C" w:rsidR="008F5619" w:rsidRDefault="008F5619">
      <w:r>
        <w:t xml:space="preserve">Minutes </w:t>
      </w:r>
    </w:p>
    <w:p w14:paraId="6E3D69F4" w14:textId="0D32A7D3" w:rsidR="008F5619" w:rsidRDefault="008F5619">
      <w:r>
        <w:t>Beautification Meeting</w:t>
      </w:r>
    </w:p>
    <w:p w14:paraId="4EF74FA6" w14:textId="401E16B8" w:rsidR="008F5619" w:rsidRDefault="008F5619">
      <w:r>
        <w:t>April 6, 2023</w:t>
      </w:r>
    </w:p>
    <w:p w14:paraId="681FFB67" w14:textId="77777777" w:rsidR="008F5619" w:rsidRDefault="008F5619"/>
    <w:p w14:paraId="038FC5EE" w14:textId="77777777" w:rsidR="008F5619" w:rsidRDefault="008F5619"/>
    <w:p w14:paraId="130BD412" w14:textId="44E8D05C" w:rsidR="008F5619" w:rsidRPr="00BA6AA5" w:rsidRDefault="008F5619">
      <w:pPr>
        <w:rPr>
          <w:u w:val="single"/>
        </w:rPr>
      </w:pPr>
      <w:r w:rsidRPr="00BA6AA5">
        <w:rPr>
          <w:u w:val="single"/>
        </w:rPr>
        <w:t xml:space="preserve">Present: </w:t>
      </w:r>
    </w:p>
    <w:p w14:paraId="15935488" w14:textId="1157DF00" w:rsidR="008F5619" w:rsidRDefault="008F5619">
      <w:r>
        <w:t xml:space="preserve">Karin </w:t>
      </w:r>
      <w:proofErr w:type="spellStart"/>
      <w:r>
        <w:t>Gianitti</w:t>
      </w:r>
      <w:proofErr w:type="spellEnd"/>
      <w:r>
        <w:t xml:space="preserve">, Pat Glass, Ryan </w:t>
      </w:r>
      <w:proofErr w:type="spellStart"/>
      <w:r>
        <w:t>Gussen</w:t>
      </w:r>
      <w:proofErr w:type="spellEnd"/>
      <w:r>
        <w:t>, Claudia Hahn</w:t>
      </w:r>
    </w:p>
    <w:p w14:paraId="317EC604" w14:textId="77777777" w:rsidR="008F5619" w:rsidRDefault="008F5619"/>
    <w:p w14:paraId="4AF73E21" w14:textId="625C0086" w:rsidR="008F5619" w:rsidRDefault="008F5619">
      <w:r>
        <w:t xml:space="preserve">Karin made a motion to approve the Minutes from February 2. 2023 meeting. Ryan seconded. All in favor, motion passed.  There are no </w:t>
      </w:r>
      <w:r w:rsidR="003D7456">
        <w:t>Minutes</w:t>
      </w:r>
      <w:r>
        <w:t xml:space="preserve"> for March as there was no quorum. </w:t>
      </w:r>
    </w:p>
    <w:p w14:paraId="69EE0559" w14:textId="77777777" w:rsidR="008F5619" w:rsidRDefault="008F5619"/>
    <w:p w14:paraId="15663EF5" w14:textId="77777777" w:rsidR="00A95555" w:rsidRPr="00BA6AA5" w:rsidRDefault="008F5619">
      <w:pPr>
        <w:rPr>
          <w:u w:val="single"/>
        </w:rPr>
      </w:pPr>
      <w:r w:rsidRPr="00BA6AA5">
        <w:rPr>
          <w:u w:val="single"/>
        </w:rPr>
        <w:t xml:space="preserve">Report on Historic District Commission meeting, March 15, </w:t>
      </w:r>
      <w:proofErr w:type="gramStart"/>
      <w:r w:rsidRPr="00BA6AA5">
        <w:rPr>
          <w:u w:val="single"/>
        </w:rPr>
        <w:t>2023</w:t>
      </w:r>
      <w:proofErr w:type="gramEnd"/>
      <w:r w:rsidRPr="00BA6AA5">
        <w:rPr>
          <w:u w:val="single"/>
        </w:rPr>
        <w:t xml:space="preserve"> at 8pm.   </w:t>
      </w:r>
    </w:p>
    <w:p w14:paraId="79C50A12" w14:textId="713D0EDC" w:rsidR="008F5619" w:rsidRDefault="008F5619">
      <w:r>
        <w:t xml:space="preserve">Nancy Thiel and Julie </w:t>
      </w:r>
      <w:proofErr w:type="spellStart"/>
      <w:r>
        <w:t>Hanselmann</w:t>
      </w:r>
      <w:proofErr w:type="spellEnd"/>
      <w:r>
        <w:t xml:space="preserve">-Davies presented the Town Green plan and the Veterans Memorial design to the HDC. All designs and plans were approved. The Town can now </w:t>
      </w:r>
      <w:r w:rsidR="0033187C">
        <w:t>award a contractor t</w:t>
      </w:r>
      <w:r>
        <w:t xml:space="preserve">he project.  </w:t>
      </w:r>
    </w:p>
    <w:p w14:paraId="1D263D94" w14:textId="77777777" w:rsidR="0033187C" w:rsidRDefault="0033187C"/>
    <w:p w14:paraId="45B258A2" w14:textId="26195664" w:rsidR="0033187C" w:rsidRPr="00BA6AA5" w:rsidRDefault="0033187C">
      <w:pPr>
        <w:rPr>
          <w:u w:val="single"/>
        </w:rPr>
      </w:pPr>
      <w:r w:rsidRPr="00BA6AA5">
        <w:rPr>
          <w:u w:val="single"/>
        </w:rPr>
        <w:t>Town Green Update</w:t>
      </w:r>
    </w:p>
    <w:p w14:paraId="5E3CA875" w14:textId="57DF9739" w:rsidR="0033187C" w:rsidRDefault="0033187C">
      <w:r>
        <w:t xml:space="preserve">Two bids were submitted to the Town in response to the “Request </w:t>
      </w:r>
      <w:proofErr w:type="gramStart"/>
      <w:r>
        <w:t>For</w:t>
      </w:r>
      <w:proofErr w:type="gramEnd"/>
      <w:r>
        <w:t xml:space="preserve"> Proposals” for the Town Green Project. </w:t>
      </w:r>
      <w:r w:rsidR="00390189">
        <w:t>Bids were opened March 15</w:t>
      </w:r>
      <w:r w:rsidR="00390189" w:rsidRPr="00390189">
        <w:rPr>
          <w:vertAlign w:val="superscript"/>
        </w:rPr>
        <w:t>th</w:t>
      </w:r>
      <w:r w:rsidR="00390189">
        <w:t xml:space="preserve"> at noon. </w:t>
      </w:r>
    </w:p>
    <w:p w14:paraId="44109DD1" w14:textId="59B93635" w:rsidR="0033187C" w:rsidRDefault="0033187C">
      <w:r>
        <w:t xml:space="preserve">Southport Contracting bid $639,000 but it did not include the </w:t>
      </w:r>
      <w:proofErr w:type="spellStart"/>
      <w:r>
        <w:t>Permadrive</w:t>
      </w:r>
      <w:proofErr w:type="spellEnd"/>
      <w:r>
        <w:t xml:space="preserve"> for the elliptical walkway. </w:t>
      </w:r>
    </w:p>
    <w:p w14:paraId="1F1683C4" w14:textId="2363C00F" w:rsidR="008F5619" w:rsidRDefault="0033187C">
      <w:r>
        <w:t>G. Pic &amp; Sons Construction bid $650,000.</w:t>
      </w:r>
    </w:p>
    <w:p w14:paraId="0B9852E4" w14:textId="6C3C8DBB" w:rsidR="0033187C" w:rsidRDefault="0033187C">
      <w:r>
        <w:t xml:space="preserve">The bids represent about a 30% increase from our original estimates done in 2019. The construction team will meet to find items to remove from the contractor’s responsibility and look to make other cuts. </w:t>
      </w:r>
      <w:r w:rsidR="00BA6AA5">
        <w:t xml:space="preserve"> Once these cuts are made the contractors will be asked to rebid. </w:t>
      </w:r>
    </w:p>
    <w:p w14:paraId="3638AC37" w14:textId="77777777" w:rsidR="003C26B1" w:rsidRDefault="003C26B1"/>
    <w:p w14:paraId="4F871ECC" w14:textId="03581365" w:rsidR="003C26B1" w:rsidRDefault="003C26B1">
      <w:r>
        <w:t xml:space="preserve">It was suggested that Beautification set up a GoFundMe page for the Town Green. </w:t>
      </w:r>
    </w:p>
    <w:p w14:paraId="614C55F0" w14:textId="77777777" w:rsidR="003D7456" w:rsidRDefault="003D7456"/>
    <w:p w14:paraId="6478807F" w14:textId="59FD1818" w:rsidR="0033187C" w:rsidRDefault="00BA6AA5">
      <w:r>
        <w:t xml:space="preserve"> The lum</w:t>
      </w:r>
      <w:r w:rsidR="00E1104E">
        <w:t>inair</w:t>
      </w:r>
      <w:r>
        <w:t xml:space="preserve">es for the lamp posts </w:t>
      </w:r>
      <w:r w:rsidR="00A82178">
        <w:t xml:space="preserve">at Town Hall </w:t>
      </w:r>
      <w:r>
        <w:t xml:space="preserve">have been refurbished to include LED lighting. </w:t>
      </w:r>
      <w:r w:rsidR="003D7456">
        <w:t xml:space="preserve"> The cost was 30% more than originally estimated in 2019.  ($4200 to $5418)</w:t>
      </w:r>
    </w:p>
    <w:p w14:paraId="6568893F" w14:textId="77777777" w:rsidR="003D7456" w:rsidRDefault="003D7456"/>
    <w:p w14:paraId="4955AC1D" w14:textId="2152B30C" w:rsidR="003D7456" w:rsidRDefault="003D7456">
      <w:r>
        <w:t xml:space="preserve">Larry Roberts and Claudia went to see boulder dealer, Oliver </w:t>
      </w:r>
      <w:proofErr w:type="spellStart"/>
      <w:r>
        <w:t>Scher’s</w:t>
      </w:r>
      <w:proofErr w:type="spellEnd"/>
      <w:r>
        <w:t xml:space="preserve"> boulders in Georgetown. Oliver has some excellent possibilities to use at the Veterans Memorial. He has Weston boulders from various jobs. </w:t>
      </w:r>
      <w:r w:rsidR="003C26B1">
        <w:t xml:space="preserve">It was suggested that a deposit be given to reserve 5 good boulders. </w:t>
      </w:r>
    </w:p>
    <w:p w14:paraId="0E29BB7E" w14:textId="77777777" w:rsidR="003D7456" w:rsidRDefault="003D7456"/>
    <w:p w14:paraId="1B409D3D" w14:textId="0BEAE150" w:rsidR="003D7456" w:rsidRDefault="003D7456">
      <w:r>
        <w:t>Maintenance</w:t>
      </w:r>
    </w:p>
    <w:p w14:paraId="057E825A" w14:textId="0DBB670C" w:rsidR="003D7456" w:rsidRDefault="003D7456">
      <w:r>
        <w:t xml:space="preserve">Claudia has submitted </w:t>
      </w:r>
      <w:r w:rsidR="003C26B1">
        <w:t xml:space="preserve">to Larry Spring Clean-up and regular Maintenance Contracts. Juan Robles is ready to begin landscape work. Normally the Town shares the cost of maintenance on the Town Campus with the </w:t>
      </w:r>
      <w:proofErr w:type="spellStart"/>
      <w:r w:rsidR="003C26B1">
        <w:t>Greyledge</w:t>
      </w:r>
      <w:proofErr w:type="spellEnd"/>
      <w:r w:rsidR="003C26B1">
        <w:t xml:space="preserve"> Fund account.  </w:t>
      </w:r>
    </w:p>
    <w:p w14:paraId="13BEB6CE" w14:textId="77777777" w:rsidR="003C26B1" w:rsidRDefault="003C26B1"/>
    <w:p w14:paraId="07D668B2" w14:textId="3EB78A4A" w:rsidR="003C26B1" w:rsidRDefault="003C26B1">
      <w:proofErr w:type="spellStart"/>
      <w:r>
        <w:t>Fabiani</w:t>
      </w:r>
      <w:proofErr w:type="spellEnd"/>
      <w:r>
        <w:t xml:space="preserve"> Ramirez has been hired again by the Town to water and weed all pots and garden areas as needed. He will also spray deer repellant as needed. He is paid from the </w:t>
      </w:r>
      <w:proofErr w:type="spellStart"/>
      <w:r>
        <w:t>Greyledge</w:t>
      </w:r>
      <w:proofErr w:type="spellEnd"/>
      <w:r>
        <w:t xml:space="preserve"> Fund. </w:t>
      </w:r>
    </w:p>
    <w:p w14:paraId="67FF995A" w14:textId="77777777" w:rsidR="003C26B1" w:rsidRDefault="003C26B1"/>
    <w:p w14:paraId="63EBE0F5" w14:textId="10B64DD0" w:rsidR="003C26B1" w:rsidRDefault="003C26B1">
      <w:r>
        <w:t>On Tuesday, April 11</w:t>
      </w:r>
      <w:r w:rsidRPr="003C26B1">
        <w:rPr>
          <w:vertAlign w:val="superscript"/>
        </w:rPr>
        <w:t>th</w:t>
      </w:r>
      <w:r w:rsidR="007A3511">
        <w:t xml:space="preserve">, </w:t>
      </w:r>
      <w:r>
        <w:t xml:space="preserve">all are welcome to help prune the 10 large rose bushes in front of Town Hall. </w:t>
      </w:r>
    </w:p>
    <w:p w14:paraId="2C148CFA" w14:textId="77777777" w:rsidR="00BA6AA5" w:rsidRDefault="00BA6AA5"/>
    <w:p w14:paraId="2DFC55E4" w14:textId="3FFA73A7" w:rsidR="00BA6AA5" w:rsidRPr="004859BC" w:rsidRDefault="003C26B1">
      <w:pPr>
        <w:rPr>
          <w:u w:val="single"/>
        </w:rPr>
      </w:pPr>
      <w:r w:rsidRPr="004859BC">
        <w:rPr>
          <w:u w:val="single"/>
        </w:rPr>
        <w:t>Planting</w:t>
      </w:r>
    </w:p>
    <w:p w14:paraId="58BFE4DD" w14:textId="13533E35" w:rsidR="003C26B1" w:rsidRDefault="003C26B1">
      <w:r>
        <w:t xml:space="preserve">Library and Senior Center – Claudia has been working with Karin Feingold to select plants for both sites.  Claudia will place an order with Planters Choice in Newtown and ask Juan to go with her to pick them up. Karin is also ordering “plugs” to help fill in areas. </w:t>
      </w:r>
    </w:p>
    <w:p w14:paraId="2698058D" w14:textId="77777777" w:rsidR="007A3511" w:rsidRDefault="007A3511"/>
    <w:p w14:paraId="438FD96D" w14:textId="62E11DAB" w:rsidR="003C26B1" w:rsidRDefault="003C26B1">
      <w:r>
        <w:t>Karin</w:t>
      </w:r>
      <w:r w:rsidR="004859BC">
        <w:t xml:space="preserve"> will be </w:t>
      </w:r>
      <w:r w:rsidR="007A3511">
        <w:t xml:space="preserve">finishing </w:t>
      </w:r>
      <w:r w:rsidR="004859BC">
        <w:t xml:space="preserve">planting all the pots around town </w:t>
      </w:r>
      <w:r w:rsidR="007A3511">
        <w:t>this week f</w:t>
      </w:r>
      <w:r w:rsidR="004859BC">
        <w:t xml:space="preserve">or spring. </w:t>
      </w:r>
    </w:p>
    <w:p w14:paraId="25AF2DD5" w14:textId="77777777" w:rsidR="007A3511" w:rsidRDefault="007A3511"/>
    <w:p w14:paraId="1BE74CB3" w14:textId="482CDB39" w:rsidR="007A3511" w:rsidRDefault="007A3511">
      <w:r>
        <w:t>Respectfully Submitted,</w:t>
      </w:r>
    </w:p>
    <w:p w14:paraId="1282322A" w14:textId="4A9DCAF0" w:rsidR="007A3511" w:rsidRDefault="007A3511">
      <w:r>
        <w:t>Claudia Hahn</w:t>
      </w:r>
    </w:p>
    <w:sectPr w:rsidR="007A3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19"/>
    <w:rsid w:val="0033187C"/>
    <w:rsid w:val="00390189"/>
    <w:rsid w:val="003C26B1"/>
    <w:rsid w:val="003D7456"/>
    <w:rsid w:val="004859BC"/>
    <w:rsid w:val="007A3511"/>
    <w:rsid w:val="008F251B"/>
    <w:rsid w:val="008F5619"/>
    <w:rsid w:val="00A82178"/>
    <w:rsid w:val="00A95555"/>
    <w:rsid w:val="00BA6AA5"/>
    <w:rsid w:val="00C34D6F"/>
    <w:rsid w:val="00E11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7AA8ED"/>
  <w15:chartTrackingRefBased/>
  <w15:docId w15:val="{C8A06D21-32A0-8041-9E61-68CFB3BA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cchahn@mac.com</dc:creator>
  <cp:keywords/>
  <dc:description/>
  <cp:lastModifiedBy>cchahn@mac.com</cp:lastModifiedBy>
  <cp:revision>3</cp:revision>
  <dcterms:created xsi:type="dcterms:W3CDTF">2023-04-27T22:20:00Z</dcterms:created>
  <dcterms:modified xsi:type="dcterms:W3CDTF">2023-04-28T21:49:00Z</dcterms:modified>
</cp:coreProperties>
</file>